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6C" w:rsidRDefault="00CF696C" w:rsidP="0024166F">
      <w:pPr>
        <w:rPr>
          <w:rFonts w:cs="Times New Roman"/>
          <w:sz w:val="52"/>
          <w:szCs w:val="52"/>
        </w:rPr>
      </w:pPr>
      <w:r>
        <w:rPr>
          <w:noProof/>
          <w:lang w:val="en-GB" w:eastAsia="en-GB"/>
        </w:rPr>
        <w:pict>
          <v:shapetype id="_x0000_t202" coordsize="21600,21600" o:spt="202" path="m,l,21600r21600,l21600,xe">
            <v:stroke joinstyle="miter"/>
            <v:path gradientshapeok="t" o:connecttype="rect"/>
          </v:shapetype>
          <v:shape id="Text Box 24" o:spid="_x0000_s1026" type="#_x0000_t202" style="position:absolute;margin-left:3in;margin-top:22.65pt;width:377.5pt;height:247.35pt;z-index:251655168;visibility:visible;mso-position-horizontal-relative:page;mso-position-vertical-relative:page" wrapcoords="0 0 21600 0 21600 21600 0 21600 0 0" filled="f" stroked="f">
            <v:textbox inset=",0,,0">
              <w:txbxContent>
                <w:p w:rsidR="00CF696C" w:rsidRPr="003C762C" w:rsidRDefault="00CF696C" w:rsidP="00CE40B4">
                  <w:pPr>
                    <w:pStyle w:val="Heading1"/>
                    <w:spacing w:line="276" w:lineRule="auto"/>
                    <w:rPr>
                      <w:rFonts w:ascii="Rockwell Extra Bold" w:hAnsi="Rockwell Extra Bold" w:cs="Rockwell Extra Bold"/>
                      <w:color w:val="0000FF"/>
                      <w:sz w:val="36"/>
                      <w:szCs w:val="36"/>
                    </w:rPr>
                  </w:pPr>
                  <w:r w:rsidRPr="003C762C">
                    <w:rPr>
                      <w:rFonts w:ascii="Rockwell Extra Bold" w:hAnsi="Rockwell Extra Bold" w:cs="Rockwell Extra Bold"/>
                      <w:color w:val="0000FF"/>
                      <w:sz w:val="36"/>
                      <w:szCs w:val="36"/>
                    </w:rPr>
                    <w:t>General information</w:t>
                  </w:r>
                </w:p>
                <w:p w:rsidR="00CF696C" w:rsidRPr="0024166F" w:rsidRDefault="00CF696C" w:rsidP="0024166F">
                  <w:pPr>
                    <w:pStyle w:val="Heading1"/>
                    <w:numPr>
                      <w:ilvl w:val="0"/>
                      <w:numId w:val="2"/>
                    </w:numPr>
                    <w:spacing w:line="276" w:lineRule="auto"/>
                    <w:jc w:val="left"/>
                    <w:rPr>
                      <w:rFonts w:ascii="Calibri" w:hAnsi="Calibri" w:cs="Calibri"/>
                      <w:color w:val="0000FF"/>
                      <w:sz w:val="22"/>
                      <w:szCs w:val="22"/>
                    </w:rPr>
                  </w:pPr>
                  <w:r w:rsidRPr="0024166F">
                    <w:rPr>
                      <w:rFonts w:ascii="Calibri" w:hAnsi="Calibri" w:cs="Calibri"/>
                      <w:color w:val="0000FF"/>
                      <w:sz w:val="22"/>
                      <w:szCs w:val="22"/>
                    </w:rPr>
                    <w:t>She is newly married to Curley, the son of the boss.</w:t>
                  </w:r>
                </w:p>
                <w:p w:rsidR="00CF696C" w:rsidRPr="0024166F" w:rsidRDefault="00CF696C" w:rsidP="0024166F">
                  <w:pPr>
                    <w:numPr>
                      <w:ilvl w:val="0"/>
                      <w:numId w:val="2"/>
                    </w:numPr>
                    <w:rPr>
                      <w:rFonts w:ascii="Calibri" w:hAnsi="Calibri" w:cs="Calibri"/>
                      <w:color w:val="0000FF"/>
                      <w:sz w:val="22"/>
                      <w:szCs w:val="22"/>
                    </w:rPr>
                  </w:pPr>
                  <w:r w:rsidRPr="0024166F">
                    <w:rPr>
                      <w:rFonts w:ascii="Calibri" w:hAnsi="Calibri" w:cs="Calibri"/>
                      <w:color w:val="0000FF"/>
                      <w:sz w:val="22"/>
                      <w:szCs w:val="22"/>
                    </w:rPr>
                    <w:t xml:space="preserve">She is young, pretty, and cares about her appearance. </w:t>
                  </w:r>
                </w:p>
                <w:p w:rsidR="00CF696C" w:rsidRPr="0024166F" w:rsidRDefault="00CF696C" w:rsidP="0024166F">
                  <w:pPr>
                    <w:numPr>
                      <w:ilvl w:val="0"/>
                      <w:numId w:val="2"/>
                    </w:numPr>
                    <w:rPr>
                      <w:rFonts w:ascii="Calibri" w:hAnsi="Calibri" w:cs="Calibri"/>
                      <w:color w:val="0000FF"/>
                      <w:sz w:val="22"/>
                      <w:szCs w:val="22"/>
                    </w:rPr>
                  </w:pPr>
                  <w:r w:rsidRPr="0024166F">
                    <w:rPr>
                      <w:rFonts w:ascii="Calibri" w:hAnsi="Calibri" w:cs="Calibri"/>
                      <w:color w:val="0000FF"/>
                      <w:sz w:val="22"/>
                      <w:szCs w:val="22"/>
                    </w:rPr>
                    <w:t>Lennie describes her as “Purty”</w:t>
                  </w:r>
                </w:p>
                <w:p w:rsidR="00CF696C" w:rsidRPr="0024166F" w:rsidRDefault="00CF696C" w:rsidP="0024166F">
                  <w:pPr>
                    <w:pStyle w:val="Heading1"/>
                    <w:numPr>
                      <w:ilvl w:val="0"/>
                      <w:numId w:val="2"/>
                    </w:numPr>
                    <w:spacing w:line="276" w:lineRule="auto"/>
                    <w:jc w:val="left"/>
                    <w:rPr>
                      <w:rFonts w:ascii="Calibri" w:hAnsi="Calibri" w:cs="Calibri"/>
                      <w:color w:val="0000FF"/>
                      <w:sz w:val="22"/>
                      <w:szCs w:val="22"/>
                    </w:rPr>
                  </w:pPr>
                  <w:r w:rsidRPr="0024166F">
                    <w:rPr>
                      <w:rFonts w:ascii="Calibri" w:hAnsi="Calibri" w:cs="Calibri"/>
                      <w:color w:val="0000FF"/>
                      <w:sz w:val="22"/>
                      <w:szCs w:val="22"/>
                    </w:rPr>
                    <w:t>We never know her name – she is merely Curley’s ‘property’ with no individual identity.</w:t>
                  </w:r>
                </w:p>
                <w:p w:rsidR="00CF696C" w:rsidRPr="0024166F" w:rsidRDefault="00CF696C" w:rsidP="0024166F">
                  <w:pPr>
                    <w:pStyle w:val="Heading1"/>
                    <w:numPr>
                      <w:ilvl w:val="0"/>
                      <w:numId w:val="2"/>
                    </w:numPr>
                    <w:spacing w:line="276" w:lineRule="auto"/>
                    <w:jc w:val="left"/>
                    <w:rPr>
                      <w:rFonts w:ascii="Calibri" w:hAnsi="Calibri" w:cs="Calibri"/>
                      <w:color w:val="0000FF"/>
                      <w:sz w:val="22"/>
                      <w:szCs w:val="22"/>
                    </w:rPr>
                  </w:pPr>
                  <w:r w:rsidRPr="0024166F">
                    <w:rPr>
                      <w:rFonts w:ascii="Calibri" w:hAnsi="Calibri" w:cs="Calibri"/>
                      <w:color w:val="0000FF"/>
                      <w:sz w:val="22"/>
                      <w:szCs w:val="22"/>
                    </w:rPr>
                    <w:t>She comes across as very flirtatious women and seeks the attention of the men on the ranch. She is always finding excuses to hang around the bunkhouse. She dresses inappropriately, over-made up, with her red lipstick and ostrich feathers showing how she doesn’t fit in on the ranch</w:t>
                  </w:r>
                </w:p>
                <w:p w:rsidR="00CF696C" w:rsidRPr="0024166F" w:rsidRDefault="00CF696C" w:rsidP="0024166F">
                  <w:pPr>
                    <w:pStyle w:val="Heading1"/>
                    <w:numPr>
                      <w:ilvl w:val="0"/>
                      <w:numId w:val="2"/>
                    </w:numPr>
                    <w:spacing w:line="276" w:lineRule="auto"/>
                    <w:jc w:val="left"/>
                    <w:rPr>
                      <w:rFonts w:ascii="Calibri" w:hAnsi="Calibri" w:cs="Calibri"/>
                      <w:color w:val="0000FF"/>
                      <w:sz w:val="22"/>
                      <w:szCs w:val="22"/>
                    </w:rPr>
                  </w:pPr>
                  <w:r w:rsidRPr="0024166F">
                    <w:rPr>
                      <w:rFonts w:ascii="Calibri" w:hAnsi="Calibri" w:cs="Calibri"/>
                      <w:color w:val="0000FF"/>
                      <w:sz w:val="22"/>
                      <w:szCs w:val="22"/>
                    </w:rPr>
                    <w:t>If the men flirt back there will be serious consequences – Curley always wants a fight.</w:t>
                  </w:r>
                </w:p>
                <w:p w:rsidR="00CF696C" w:rsidRPr="0024166F" w:rsidRDefault="00CF696C" w:rsidP="0024166F">
                  <w:pPr>
                    <w:pStyle w:val="Heading1"/>
                    <w:numPr>
                      <w:ilvl w:val="0"/>
                      <w:numId w:val="2"/>
                    </w:numPr>
                    <w:spacing w:line="276" w:lineRule="auto"/>
                    <w:jc w:val="left"/>
                    <w:rPr>
                      <w:rFonts w:ascii="Calibri" w:hAnsi="Calibri" w:cs="Calibri"/>
                      <w:color w:val="0000FF"/>
                      <w:sz w:val="22"/>
                      <w:szCs w:val="22"/>
                    </w:rPr>
                  </w:pPr>
                  <w:r w:rsidRPr="0024166F">
                    <w:rPr>
                      <w:rFonts w:ascii="Calibri" w:hAnsi="Calibri" w:cs="Calibri"/>
                      <w:color w:val="0000FF"/>
                      <w:sz w:val="22"/>
                      <w:szCs w:val="22"/>
                    </w:rPr>
                    <w:t>She wears a lot of red – her lips are “roughed” and her fingernails</w:t>
                  </w:r>
                  <w:r w:rsidRPr="007B5360">
                    <w:rPr>
                      <w:color w:val="0000FF"/>
                      <w:sz w:val="22"/>
                      <w:szCs w:val="22"/>
                    </w:rPr>
                    <w:t xml:space="preserve"> and </w:t>
                  </w:r>
                  <w:r w:rsidRPr="0024166F">
                    <w:rPr>
                      <w:rFonts w:ascii="Calibri" w:hAnsi="Calibri" w:cs="Calibri"/>
                      <w:color w:val="0000FF"/>
                      <w:sz w:val="22"/>
                      <w:szCs w:val="22"/>
                    </w:rPr>
                    <w:t>shoes are red, symbolizing danger and sex.</w:t>
                  </w:r>
                </w:p>
                <w:p w:rsidR="00CF696C" w:rsidRPr="0024166F" w:rsidRDefault="00CF696C" w:rsidP="0024166F">
                  <w:pPr>
                    <w:pStyle w:val="Heading1"/>
                    <w:numPr>
                      <w:ilvl w:val="0"/>
                      <w:numId w:val="2"/>
                    </w:numPr>
                    <w:spacing w:line="276" w:lineRule="auto"/>
                    <w:jc w:val="left"/>
                    <w:rPr>
                      <w:rFonts w:ascii="Calibri" w:hAnsi="Calibri" w:cs="Calibri"/>
                      <w:color w:val="0000FF"/>
                      <w:sz w:val="22"/>
                      <w:szCs w:val="22"/>
                    </w:rPr>
                  </w:pPr>
                  <w:r w:rsidRPr="0024166F">
                    <w:rPr>
                      <w:rFonts w:ascii="Calibri" w:hAnsi="Calibri" w:cs="Calibri"/>
                      <w:color w:val="0000FF"/>
                      <w:sz w:val="22"/>
                      <w:szCs w:val="22"/>
                    </w:rPr>
                    <w:t xml:space="preserve">She had a </w:t>
                  </w:r>
                  <w:r>
                    <w:rPr>
                      <w:rFonts w:ascii="Calibri" w:hAnsi="Calibri" w:cs="Calibri"/>
                      <w:color w:val="0000FF"/>
                      <w:sz w:val="22"/>
                      <w:szCs w:val="22"/>
                    </w:rPr>
                    <w:t xml:space="preserve">failed </w:t>
                  </w:r>
                  <w:r w:rsidRPr="0024166F">
                    <w:rPr>
                      <w:rFonts w:ascii="Calibri" w:hAnsi="Calibri" w:cs="Calibri"/>
                      <w:color w:val="0000FF"/>
                      <w:sz w:val="22"/>
                      <w:szCs w:val="22"/>
                    </w:rPr>
                    <w:t xml:space="preserve">dream of being a star in Hollywood. </w:t>
                  </w:r>
                </w:p>
                <w:p w:rsidR="00CF696C" w:rsidRPr="003C762C" w:rsidRDefault="00CF696C" w:rsidP="007B5360">
                  <w:pPr>
                    <w:pStyle w:val="Heading1"/>
                    <w:spacing w:line="276" w:lineRule="auto"/>
                    <w:jc w:val="left"/>
                    <w:rPr>
                      <w:rFonts w:ascii="Rockwell Extra Bold" w:hAnsi="Rockwell Extra Bold" w:cs="Rockwell Extra Bold"/>
                      <w:color w:val="0000FF"/>
                    </w:rPr>
                  </w:pPr>
                </w:p>
              </w:txbxContent>
            </v:textbox>
            <w10:wrap type="tight" anchorx="page" anchory="page"/>
          </v:shape>
        </w:pict>
      </w:r>
      <w:r>
        <w:rPr>
          <w:noProof/>
          <w:lang w:val="en-GB" w:eastAsia="en-GB"/>
        </w:rPr>
        <w:pict>
          <v:roundrect id="AutoShape 5" o:spid="_x0000_s1027" style="position:absolute;margin-left:3in;margin-top:10.45pt;width:375pt;height:259.55pt;z-index:251653120;visibility:visible;mso-position-horizontal-relative:page;mso-position-vertical-relative:page" arcsize="10923f" fillcolor="#f6f" stroked="f">
            <v:textbox inset=",7.2pt,,7.2pt"/>
            <w10:wrap anchorx="page" anchory="page"/>
          </v:roundrect>
        </w:pic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margin-left:2in;margin-top:594pt;width:143.7pt;height:187pt;z-index:251659264;visibility:visible;mso-position-horizontal-relative:page;mso-position-vertical-relative:page" wrapcoords="-112 0 -112 21513 21600 21513 21600 0 -112 0">
            <v:imagedata r:id="rId7" o:title="" cropbottom="11244f" cropleft="13150f" cropright="27339f"/>
            <w10:wrap type="through" anchorx="page" anchory="page"/>
          </v:shape>
        </w:pict>
      </w:r>
      <w:r>
        <w:rPr>
          <w:noProof/>
          <w:lang w:val="en-GB" w:eastAsia="en-GB"/>
        </w:rPr>
        <w:pict>
          <v:shape id="Frame 13" o:spid="_x0000_s1029" style="position:absolute;margin-left:126pt;margin-top:8in;width:188.4pt;height:223.9pt;z-index:251656192;visibility:visible;mso-position-horizontal-relative:page;mso-position-vertical-relative:page;v-text-anchor:middle" coordsize="2392680,2843530" o:spt="100" wrapcoords="-9533 -9510 -9533 2834020 2402213 2834020 2402213 -9510 -9533 -9510" adj="0,,0" path="m,l2392680,r,2843530l,2843530,,xm299085,299085r,2245360l2093595,2544445r,-2245360l299085,299085xe" fillcolor="#a49660" strokecolor="#9c8e59">
            <v:fill color2="#d1caaf" rotate="t" type="gradient">
              <o:fill v:ext="view" type="gradientUnscaled"/>
            </v:fill>
            <v:stroke joinstyle="round"/>
            <v:shadow on="t"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2392680,0;2392680,2843530;0,2843530;0,0;299085,299085;299085,2544445;2093595,2544445;2093595,299085;299085,299085" o:connectangles="0,0,0,0,0,0,0,0,0,0" textboxrect="3163,3163,18437,18437"/>
            <v:handles>
              <v:h position="@3,#0" polar="10800,10800"/>
              <v:h position="#2,#1" polar="10800,10800" radiusrange="0,10800"/>
            </v:handles>
            <w10:wrap type="through" anchorx="page" anchory="page"/>
          </v:shape>
        </w:pict>
      </w:r>
      <w:r>
        <w:rPr>
          <w:noProof/>
          <w:lang w:val="en-GB" w:eastAsia="en-GB"/>
        </w:rPr>
        <w:pict>
          <v:shape id="Text Box 20" o:spid="_x0000_s1030" type="#_x0000_t202" style="position:absolute;margin-left:396pt;margin-top:270pt;width:181.35pt;height:540pt;z-index:251660288;visibility:visible;mso-position-horizontal-relative:page;mso-position-vertical-relative:page" wrapcoords="0 0 21600 0 21600 21600 0 21600 0 0" filled="f" stroked="f">
            <v:textbox>
              <w:txbxContent>
                <w:p w:rsidR="00CF696C" w:rsidRDefault="00CF696C">
                  <w:pPr>
                    <w:rPr>
                      <w:rFonts w:ascii="Calibri" w:hAnsi="Calibri" w:cs="Calibri"/>
                      <w:color w:val="FF0000"/>
                      <w:sz w:val="22"/>
                      <w:szCs w:val="22"/>
                    </w:rPr>
                  </w:pPr>
                  <w:r>
                    <w:rPr>
                      <w:rFonts w:ascii="Calibri" w:hAnsi="Calibri" w:cs="Calibri"/>
                      <w:color w:val="FF0000"/>
                      <w:sz w:val="22"/>
                      <w:szCs w:val="22"/>
                    </w:rPr>
                    <w:t>Quotations</w:t>
                  </w:r>
                </w:p>
                <w:p w:rsidR="00CF696C" w:rsidRDefault="00CF696C">
                  <w:pPr>
                    <w:rPr>
                      <w:rFonts w:ascii="Calibri" w:hAnsi="Calibri" w:cs="Calibri"/>
                      <w:color w:val="FF0000"/>
                      <w:sz w:val="22"/>
                      <w:szCs w:val="22"/>
                    </w:rPr>
                  </w:pPr>
                </w:p>
                <w:p w:rsidR="00CF696C" w:rsidRPr="0076576C" w:rsidRDefault="00CF696C">
                  <w:pPr>
                    <w:rPr>
                      <w:rFonts w:ascii="Calibri" w:hAnsi="Calibri" w:cs="Calibri"/>
                      <w:color w:val="0000FF"/>
                      <w:sz w:val="22"/>
                      <w:szCs w:val="22"/>
                    </w:rPr>
                  </w:pPr>
                  <w:r w:rsidRPr="0076576C">
                    <w:rPr>
                      <w:rFonts w:ascii="Calibri" w:hAnsi="Calibri" w:cs="Calibri"/>
                      <w:color w:val="FF0000"/>
                      <w:sz w:val="22"/>
                      <w:szCs w:val="22"/>
                    </w:rPr>
                    <w:t>She flirts with all the men</w:t>
                  </w:r>
                  <w:r w:rsidRPr="0076576C">
                    <w:rPr>
                      <w:rFonts w:ascii="Calibri" w:hAnsi="Calibri" w:cs="Calibri"/>
                      <w:color w:val="000080"/>
                      <w:sz w:val="22"/>
                      <w:szCs w:val="22"/>
                    </w:rPr>
                    <w:t xml:space="preserve">: </w:t>
                  </w:r>
                  <w:r w:rsidRPr="0076576C">
                    <w:rPr>
                      <w:rFonts w:ascii="Calibri" w:hAnsi="Calibri" w:cs="Calibri"/>
                      <w:color w:val="0000FF"/>
                      <w:sz w:val="22"/>
                      <w:szCs w:val="22"/>
                    </w:rPr>
                    <w:t>“leant against the door frame so that her body was thrown forward…”</w:t>
                  </w:r>
                </w:p>
                <w:p w:rsidR="00CF696C" w:rsidRDefault="00CF696C">
                  <w:pPr>
                    <w:rPr>
                      <w:rFonts w:ascii="Calibri" w:hAnsi="Calibri" w:cs="Calibri"/>
                      <w:color w:val="FF0080"/>
                      <w:sz w:val="22"/>
                      <w:szCs w:val="22"/>
                    </w:rPr>
                  </w:pPr>
                </w:p>
                <w:p w:rsidR="00CF696C" w:rsidRPr="0076576C" w:rsidRDefault="00CF696C">
                  <w:pPr>
                    <w:rPr>
                      <w:rFonts w:ascii="Calibri" w:hAnsi="Calibri" w:cs="Calibri"/>
                      <w:color w:val="FF0080"/>
                      <w:sz w:val="22"/>
                      <w:szCs w:val="22"/>
                    </w:rPr>
                  </w:pPr>
                </w:p>
                <w:p w:rsidR="00CF696C" w:rsidRDefault="00CF696C" w:rsidP="0076576C">
                  <w:pPr>
                    <w:rPr>
                      <w:rFonts w:ascii="Calibri" w:hAnsi="Calibri" w:cs="Calibri"/>
                      <w:color w:val="0000FF"/>
                      <w:sz w:val="22"/>
                      <w:szCs w:val="22"/>
                    </w:rPr>
                  </w:pPr>
                  <w:r w:rsidRPr="0076576C">
                    <w:rPr>
                      <w:rFonts w:ascii="Calibri" w:hAnsi="Calibri" w:cs="Calibri"/>
                      <w:color w:val="FF0000"/>
                      <w:sz w:val="22"/>
                      <w:szCs w:val="22"/>
                    </w:rPr>
                    <w:t>She is lonely and an outsider, as the only women on the ranch, plus Curley has no interest in her</w:t>
                  </w:r>
                  <w:r w:rsidRPr="0076576C">
                    <w:rPr>
                      <w:rFonts w:ascii="Calibri" w:hAnsi="Calibri" w:cs="Calibri"/>
                      <w:color w:val="0000FF"/>
                      <w:sz w:val="22"/>
                      <w:szCs w:val="22"/>
                    </w:rPr>
                    <w:t>. “Think I don’t like to talk to somebody ever’ once in a while?”</w:t>
                  </w:r>
                </w:p>
                <w:p w:rsidR="00CF696C" w:rsidRDefault="00CF696C" w:rsidP="0076576C">
                  <w:pPr>
                    <w:rPr>
                      <w:rFonts w:ascii="Calibri" w:hAnsi="Calibri" w:cs="Calibri"/>
                      <w:color w:val="0000FF"/>
                      <w:sz w:val="22"/>
                      <w:szCs w:val="22"/>
                    </w:rPr>
                  </w:pPr>
                </w:p>
                <w:p w:rsidR="00CF696C" w:rsidRDefault="00CF696C" w:rsidP="0076576C">
                  <w:pPr>
                    <w:rPr>
                      <w:rFonts w:ascii="Calibri" w:hAnsi="Calibri" w:cs="Calibri"/>
                      <w:color w:val="0000FF"/>
                      <w:sz w:val="22"/>
                      <w:szCs w:val="22"/>
                    </w:rPr>
                  </w:pPr>
                </w:p>
                <w:p w:rsidR="00CF696C" w:rsidRPr="0076576C" w:rsidRDefault="00CF696C" w:rsidP="0076576C">
                  <w:pPr>
                    <w:rPr>
                      <w:rFonts w:ascii="Calibri" w:hAnsi="Calibri" w:cs="Calibri"/>
                      <w:color w:val="FF0000"/>
                      <w:sz w:val="22"/>
                      <w:szCs w:val="22"/>
                    </w:rPr>
                  </w:pPr>
                  <w:r>
                    <w:rPr>
                      <w:rFonts w:ascii="Calibri" w:hAnsi="Calibri" w:cs="Calibri"/>
                      <w:color w:val="FF0000"/>
                      <w:sz w:val="22"/>
                      <w:szCs w:val="22"/>
                    </w:rPr>
                    <w:t>She is trapped in a loveless, lonely marriage in an attempt to escape from a dull homelife:</w:t>
                  </w:r>
                </w:p>
                <w:p w:rsidR="00CF696C" w:rsidRPr="0076576C" w:rsidRDefault="00CF696C" w:rsidP="0076576C">
                  <w:pPr>
                    <w:rPr>
                      <w:rFonts w:ascii="Calibri" w:hAnsi="Calibri" w:cs="Calibri"/>
                      <w:color w:val="0000FF"/>
                      <w:sz w:val="22"/>
                      <w:szCs w:val="22"/>
                    </w:rPr>
                  </w:pPr>
                  <w:r w:rsidRPr="0076576C">
                    <w:rPr>
                      <w:rFonts w:ascii="Calibri" w:hAnsi="Calibri" w:cs="Calibri"/>
                      <w:color w:val="0000FF"/>
                      <w:sz w:val="22"/>
                      <w:szCs w:val="22"/>
                    </w:rPr>
                    <w:t>“I don’t like Curley. He ain’t a nice fella”</w:t>
                  </w:r>
                </w:p>
                <w:p w:rsidR="00CF696C" w:rsidRDefault="00CF696C">
                  <w:pPr>
                    <w:rPr>
                      <w:rFonts w:ascii="Calibri" w:hAnsi="Calibri" w:cs="Calibri"/>
                      <w:color w:val="FF0080"/>
                      <w:sz w:val="22"/>
                      <w:szCs w:val="22"/>
                    </w:rPr>
                  </w:pPr>
                </w:p>
                <w:p w:rsidR="00CF696C" w:rsidRPr="0076576C" w:rsidRDefault="00CF696C">
                  <w:pPr>
                    <w:rPr>
                      <w:rFonts w:ascii="Calibri" w:hAnsi="Calibri" w:cs="Calibri"/>
                      <w:color w:val="FF0080"/>
                      <w:sz w:val="22"/>
                      <w:szCs w:val="22"/>
                    </w:rPr>
                  </w:pPr>
                </w:p>
                <w:p w:rsidR="00CF696C" w:rsidRPr="0076576C" w:rsidRDefault="00CF696C">
                  <w:pPr>
                    <w:rPr>
                      <w:rFonts w:ascii="Calibri" w:hAnsi="Calibri" w:cs="Calibri"/>
                      <w:color w:val="FF0080"/>
                      <w:sz w:val="22"/>
                      <w:szCs w:val="22"/>
                    </w:rPr>
                  </w:pPr>
                  <w:r w:rsidRPr="0076576C">
                    <w:rPr>
                      <w:rFonts w:ascii="Calibri" w:hAnsi="Calibri" w:cs="Calibri"/>
                      <w:color w:val="FF0000"/>
                      <w:sz w:val="22"/>
                      <w:szCs w:val="22"/>
                    </w:rPr>
                    <w:t xml:space="preserve">Throughout the novella she is referred to names such as </w:t>
                  </w:r>
                  <w:r w:rsidRPr="0076576C">
                    <w:rPr>
                      <w:rFonts w:ascii="Calibri" w:hAnsi="Calibri" w:cs="Calibri"/>
                      <w:color w:val="0000FF"/>
                      <w:sz w:val="22"/>
                      <w:szCs w:val="22"/>
                    </w:rPr>
                    <w:t>“jailbait”</w:t>
                  </w:r>
                  <w:r w:rsidRPr="0076576C">
                    <w:rPr>
                      <w:rFonts w:ascii="Calibri" w:hAnsi="Calibri" w:cs="Calibri"/>
                      <w:color w:val="FF0000"/>
                      <w:sz w:val="22"/>
                      <w:szCs w:val="22"/>
                    </w:rPr>
                    <w:t xml:space="preserve"> and a</w:t>
                  </w:r>
                  <w:r w:rsidRPr="0076576C">
                    <w:rPr>
                      <w:rFonts w:ascii="Calibri" w:hAnsi="Calibri" w:cs="Calibri"/>
                      <w:color w:val="FF0080"/>
                      <w:sz w:val="22"/>
                      <w:szCs w:val="22"/>
                    </w:rPr>
                    <w:t xml:space="preserve"> </w:t>
                  </w:r>
                  <w:r w:rsidRPr="0076576C">
                    <w:rPr>
                      <w:rFonts w:ascii="Calibri" w:hAnsi="Calibri" w:cs="Calibri"/>
                      <w:color w:val="0000FF"/>
                      <w:sz w:val="22"/>
                      <w:szCs w:val="22"/>
                    </w:rPr>
                    <w:t>“tart”.</w:t>
                  </w:r>
                </w:p>
                <w:p w:rsidR="00CF696C" w:rsidRDefault="00CF696C">
                  <w:pPr>
                    <w:rPr>
                      <w:rFonts w:ascii="Calibri" w:hAnsi="Calibri" w:cs="Calibri"/>
                      <w:color w:val="FF0080"/>
                      <w:sz w:val="22"/>
                      <w:szCs w:val="22"/>
                    </w:rPr>
                  </w:pPr>
                </w:p>
                <w:p w:rsidR="00CF696C" w:rsidRPr="0076576C" w:rsidRDefault="00CF696C">
                  <w:pPr>
                    <w:rPr>
                      <w:rFonts w:ascii="Calibri" w:hAnsi="Calibri" w:cs="Calibri"/>
                      <w:color w:val="FF0080"/>
                      <w:sz w:val="22"/>
                      <w:szCs w:val="22"/>
                    </w:rPr>
                  </w:pPr>
                </w:p>
                <w:p w:rsidR="00CF696C" w:rsidRPr="0076576C" w:rsidRDefault="00CF696C">
                  <w:pPr>
                    <w:rPr>
                      <w:rFonts w:ascii="Calibri" w:hAnsi="Calibri" w:cs="Calibri"/>
                      <w:color w:val="FF0000"/>
                      <w:sz w:val="22"/>
                      <w:szCs w:val="22"/>
                    </w:rPr>
                  </w:pPr>
                  <w:r w:rsidRPr="0076576C">
                    <w:rPr>
                      <w:rFonts w:ascii="Calibri" w:hAnsi="Calibri" w:cs="Calibri"/>
                      <w:color w:val="FF0000"/>
                      <w:sz w:val="22"/>
                      <w:szCs w:val="22"/>
                    </w:rPr>
                    <w:t>Her loneliness and the rejection she faces has made her bitter</w:t>
                  </w:r>
                </w:p>
                <w:p w:rsidR="00CF696C" w:rsidRDefault="00CF696C">
                  <w:pPr>
                    <w:rPr>
                      <w:rFonts w:ascii="Calibri" w:hAnsi="Calibri" w:cs="Calibri"/>
                      <w:color w:val="0000FF"/>
                      <w:sz w:val="22"/>
                      <w:szCs w:val="22"/>
                    </w:rPr>
                  </w:pPr>
                  <w:r w:rsidRPr="0076576C">
                    <w:rPr>
                      <w:rFonts w:ascii="Calibri" w:hAnsi="Calibri" w:cs="Calibri"/>
                      <w:color w:val="0000FF"/>
                      <w:sz w:val="22"/>
                      <w:szCs w:val="22"/>
                    </w:rPr>
                    <w:t>“What kinda harm am I doin’ to you? Seems like they ain’t none of them cares how I gotta live.</w:t>
                  </w:r>
                </w:p>
                <w:p w:rsidR="00CF696C" w:rsidRDefault="00CF696C">
                  <w:pPr>
                    <w:rPr>
                      <w:rFonts w:ascii="Calibri" w:hAnsi="Calibri" w:cs="Calibri"/>
                      <w:color w:val="0000FF"/>
                      <w:sz w:val="22"/>
                      <w:szCs w:val="22"/>
                    </w:rPr>
                  </w:pPr>
                </w:p>
                <w:p w:rsidR="00CF696C" w:rsidRDefault="00CF696C">
                  <w:pPr>
                    <w:rPr>
                      <w:rFonts w:ascii="Calibri" w:hAnsi="Calibri" w:cs="Calibri"/>
                      <w:color w:val="0000FF"/>
                      <w:sz w:val="22"/>
                      <w:szCs w:val="22"/>
                    </w:rPr>
                  </w:pPr>
                </w:p>
                <w:p w:rsidR="00CF696C" w:rsidRPr="00C01B24" w:rsidRDefault="00CF696C" w:rsidP="0076576C">
                  <w:pPr>
                    <w:rPr>
                      <w:rFonts w:ascii="Avenir Light" w:hAnsi="Avenir Light" w:cs="Avenir Light"/>
                      <w:color w:val="8000FF"/>
                    </w:rPr>
                  </w:pPr>
                  <w:r w:rsidRPr="0076576C">
                    <w:rPr>
                      <w:rFonts w:ascii="Calibri" w:hAnsi="Calibri" w:cs="Calibri"/>
                      <w:color w:val="FF0000"/>
                      <w:sz w:val="22"/>
                      <w:szCs w:val="22"/>
                    </w:rPr>
                    <w:t>She uses the little power she has to threaten weaker characters:</w:t>
                  </w:r>
                  <w:r w:rsidRPr="0076576C">
                    <w:rPr>
                      <w:rFonts w:ascii="Avenir Light" w:hAnsi="Avenir Light" w:cs="Avenir Light"/>
                      <w:color w:val="8000FF"/>
                    </w:rPr>
                    <w:t xml:space="preserve"> </w:t>
                  </w:r>
                  <w:r w:rsidRPr="0076576C">
                    <w:rPr>
                      <w:rFonts w:ascii="Calibri" w:hAnsi="Calibri" w:cs="Calibri"/>
                      <w:color w:val="0000FF"/>
                      <w:sz w:val="22"/>
                      <w:szCs w:val="22"/>
                    </w:rPr>
                    <w:t>“Listen, Nigger… I could get you strung up on</w:t>
                  </w:r>
                  <w:r w:rsidRPr="0076576C">
                    <w:rPr>
                      <w:rFonts w:ascii="Calibri" w:hAnsi="Calibri" w:cs="Calibri"/>
                      <w:color w:val="FF0000"/>
                      <w:sz w:val="22"/>
                      <w:szCs w:val="22"/>
                    </w:rPr>
                    <w:t xml:space="preserve"> a tree so easy it ain’t even funny”</w:t>
                  </w:r>
                </w:p>
                <w:p w:rsidR="00CF696C" w:rsidRDefault="00CF696C">
                  <w:pPr>
                    <w:rPr>
                      <w:rFonts w:ascii="Calibri" w:hAnsi="Calibri" w:cs="Calibri"/>
                      <w:color w:val="0000FF"/>
                      <w:sz w:val="22"/>
                      <w:szCs w:val="22"/>
                    </w:rPr>
                  </w:pPr>
                </w:p>
                <w:p w:rsidR="00CF696C" w:rsidRPr="0076576C" w:rsidRDefault="00CF696C">
                  <w:pPr>
                    <w:rPr>
                      <w:rFonts w:ascii="Calibri" w:hAnsi="Calibri" w:cs="Calibri"/>
                      <w:color w:val="FF0000"/>
                      <w:sz w:val="22"/>
                      <w:szCs w:val="22"/>
                    </w:rPr>
                  </w:pPr>
                </w:p>
              </w:txbxContent>
            </v:textbox>
            <w10:wrap type="through" anchorx="page" anchory="page"/>
          </v:shape>
        </w:pict>
      </w:r>
      <w:r>
        <w:rPr>
          <w:noProof/>
          <w:lang w:val="en-GB" w:eastAsia="en-GB"/>
        </w:rPr>
        <w:pict>
          <v:shape id="Text Box 17" o:spid="_x0000_s1031" type="#_x0000_t202" style="position:absolute;margin-left:20.95pt;margin-top:470.4pt;width:261.35pt;height:42.6pt;z-index:251654144;visibility:visible;mso-position-horizontal-relative:page;mso-position-vertical-relative:page" wrapcoords="0 0 21600 0 21600 21600 0 21600 0 0" filled="f" stroked="f">
            <v:textbox inset=",0,,0">
              <w:txbxContent>
                <w:p w:rsidR="00CF696C" w:rsidRPr="003C762C" w:rsidRDefault="00CF696C" w:rsidP="00FD71CD">
                  <w:pPr>
                    <w:pStyle w:val="Heading3"/>
                    <w:rPr>
                      <w:color w:val="FFFFFF"/>
                      <w:sz w:val="48"/>
                      <w:szCs w:val="48"/>
                    </w:rPr>
                  </w:pPr>
                  <w:r w:rsidRPr="003C762C">
                    <w:rPr>
                      <w:color w:val="FFFFFF"/>
                      <w:sz w:val="48"/>
                      <w:szCs w:val="48"/>
                    </w:rPr>
                    <w:t>Of mice and Men</w:t>
                  </w:r>
                </w:p>
              </w:txbxContent>
            </v:textbox>
            <w10:wrap type="tight" anchorx="page" anchory="page"/>
          </v:shape>
        </w:pict>
      </w:r>
      <w:r w:rsidRPr="0024166F">
        <w:rPr>
          <w:sz w:val="52"/>
          <w:szCs w:val="52"/>
        </w:rPr>
        <w:t xml:space="preserve">CURLEYS’ </w:t>
      </w:r>
    </w:p>
    <w:p w:rsidR="00CF696C" w:rsidRPr="0024166F" w:rsidRDefault="00CF696C" w:rsidP="0024166F">
      <w:pPr>
        <w:rPr>
          <w:rFonts w:cs="Times New Roman"/>
          <w:sz w:val="52"/>
          <w:szCs w:val="52"/>
        </w:rPr>
      </w:pPr>
      <w:r>
        <w:rPr>
          <w:noProof/>
          <w:lang w:val="en-GB" w:eastAsia="en-GB"/>
        </w:rPr>
        <w:pict>
          <v:shape id="Text Box 19" o:spid="_x0000_s1032" type="#_x0000_t202" style="position:absolute;margin-left:18pt;margin-top:522pt;width:143.15pt;height:35.75pt;rotation:319895fd;z-index:251658240;visibility:visible;mso-position-horizontal-relative:page;mso-position-vertical-relative:page" wrapcoords="0 0 21600 0 21600 21600 0 21600 0 0" filled="f" stroked="f">
            <v:textbox>
              <w:txbxContent>
                <w:p w:rsidR="00CF696C" w:rsidRPr="003C762C" w:rsidRDefault="00CF696C">
                  <w:pPr>
                    <w:rPr>
                      <w:rFonts w:ascii="Rockwell Extra Bold" w:hAnsi="Rockwell Extra Bold" w:cs="Rockwell Extra Bold"/>
                      <w:sz w:val="32"/>
                      <w:szCs w:val="32"/>
                    </w:rPr>
                  </w:pPr>
                  <w:r w:rsidRPr="003C762C">
                    <w:rPr>
                      <w:rFonts w:ascii="Rockwell Extra Bold" w:hAnsi="Rockwell Extra Bold" w:cs="Rockwell Extra Bold"/>
                      <w:sz w:val="32"/>
                      <w:szCs w:val="32"/>
                    </w:rPr>
                    <w:t>HOLLYWOOD!</w:t>
                  </w:r>
                </w:p>
                <w:p w:rsidR="00CF696C" w:rsidRPr="003C762C" w:rsidRDefault="00CF696C">
                  <w:pPr>
                    <w:rPr>
                      <w:rFonts w:ascii="Rockwell Extra Bold" w:hAnsi="Rockwell Extra Bold" w:cs="Rockwell Extra Bold"/>
                    </w:rPr>
                  </w:pPr>
                </w:p>
              </w:txbxContent>
            </v:textbox>
            <w10:wrap type="through" anchorx="page" anchory="page"/>
          </v:shape>
        </w:pict>
      </w:r>
      <w:r>
        <w:rPr>
          <w:noProof/>
          <w:lang w:val="en-GB" w:eastAsia="en-GB"/>
        </w:rPr>
        <w:pict>
          <v:shape id="5-Point Star 17" o:spid="_x0000_s1033" style="position:absolute;margin-left:0;margin-top:468pt;width:155.7pt;height:166.05pt;rotation:-2068819fd;z-index:251657216;visibility:visible;mso-wrap-style:square;mso-wrap-distance-left:9pt;mso-wrap-distance-top:0;mso-wrap-distance-right:9pt;mso-wrap-distance-bottom:0;mso-position-horizontal:absolute;mso-position-horizontal-relative:page;mso-position-vertical:absolute;mso-position-vertical-relative:page;v-text-anchor:middle" coordsize="1977390,2108835" wrapcoords="969682 -19084 874615 286267 836588 438943 789055 591619 751028 744295 522868 782464 0 782464 -19013 801548 57040 858802 560894 1354998 532374 1507674 437307 1803483 399281 1956159 361254 2080208 399281 2099293 874615 1708061 1521069 2070666 1606629 2108835 1387976 1316829 1492549 1202322 1872816 896971 1996403 820633 1939363 772921 1064748 219472 1007708 0 969682 -19084" path="m2,805501r755298,6l988695,r233395,805507l1977388,805501r-611052,497825l1599741,2108830,988695,1610995,377649,2108830,611054,1303326,2,805501xe" fillcolor="#cab30a" strokecolor="#bfa909">
            <v:fill color2="#f8e771" rotate="t" type="gradient">
              <o:fill v:ext="view" type="gradientUnscaled"/>
            </v:fill>
            <v:shadow on="t" opacity="22937f" origin=",.5" offset="0,.63889mm"/>
            <v:path arrowok="t" o:connecttype="custom" o:connectlocs="2,805501;755300,805507;988695,0;1222090,805507;1977388,805501;1366336,1303326;1599741,2108830;988695,1610995;377649,2108830;611054,1303326;2,805501" o:connectangles="0,0,0,0,0,0,0,0,0,0,0"/>
            <w10:wrap type="through" anchorx="page" anchory="page"/>
          </v:shape>
        </w:pict>
      </w:r>
      <w:r>
        <w:rPr>
          <w:noProof/>
          <w:lang w:val="en-GB" w:eastAsia="en-GB"/>
        </w:rPr>
        <w:pict>
          <v:shape id="_x0000_s1034" type="#_x0000_t202" style="position:absolute;margin-left:0;margin-top:270pt;width:342pt;height:198pt;z-index:251662336;visibility:visible;mso-position-horizontal-relative:page;mso-position-vertical-relative:page" wrapcoords="0 0 21600 0 21600 21600 0 21600 0 0" filled="f" stroked="f">
            <v:textbox style="mso-next-textbox:#_x0000_s1034">
              <w:txbxContent>
                <w:p w:rsidR="00CF696C" w:rsidRDefault="00CF696C" w:rsidP="00BA675E">
                  <w:pPr>
                    <w:widowControl w:val="0"/>
                    <w:autoSpaceDE w:val="0"/>
                    <w:autoSpaceDN w:val="0"/>
                    <w:adjustRightInd w:val="0"/>
                    <w:spacing w:after="300"/>
                    <w:rPr>
                      <w:rFonts w:ascii="Calibri" w:hAnsi="Calibri" w:cs="Calibri"/>
                      <w:color w:val="0000FF"/>
                      <w:sz w:val="22"/>
                      <w:szCs w:val="22"/>
                    </w:rPr>
                  </w:pPr>
                </w:p>
                <w:p w:rsidR="00CF696C" w:rsidRPr="0024166F" w:rsidRDefault="00CF696C" w:rsidP="00BA675E">
                  <w:pPr>
                    <w:widowControl w:val="0"/>
                    <w:autoSpaceDE w:val="0"/>
                    <w:autoSpaceDN w:val="0"/>
                    <w:adjustRightInd w:val="0"/>
                    <w:spacing w:after="300"/>
                    <w:rPr>
                      <w:rFonts w:ascii="Calibri" w:hAnsi="Calibri" w:cs="Calibri"/>
                      <w:color w:val="0000FF"/>
                      <w:sz w:val="22"/>
                      <w:szCs w:val="22"/>
                    </w:rPr>
                  </w:pPr>
                  <w:r w:rsidRPr="0024166F">
                    <w:rPr>
                      <w:rFonts w:ascii="Calibri" w:hAnsi="Calibri" w:cs="Calibri"/>
                      <w:color w:val="0000FF"/>
                      <w:sz w:val="22"/>
                      <w:szCs w:val="22"/>
                    </w:rPr>
                    <w:t xml:space="preserve">Lennie kills Curley’s wife because he ‘likes to pet soft things’. </w:t>
                  </w:r>
                </w:p>
                <w:p w:rsidR="00CF696C" w:rsidRPr="0024166F" w:rsidRDefault="00CF696C" w:rsidP="00BA675E">
                  <w:pPr>
                    <w:widowControl w:val="0"/>
                    <w:autoSpaceDE w:val="0"/>
                    <w:autoSpaceDN w:val="0"/>
                    <w:adjustRightInd w:val="0"/>
                    <w:spacing w:after="300"/>
                    <w:rPr>
                      <w:rFonts w:ascii="Calibri" w:hAnsi="Calibri" w:cs="Calibri"/>
                      <w:color w:val="0000FF"/>
                      <w:sz w:val="22"/>
                      <w:szCs w:val="22"/>
                    </w:rPr>
                  </w:pPr>
                  <w:r w:rsidRPr="0024166F">
                    <w:rPr>
                      <w:rFonts w:ascii="Calibri" w:hAnsi="Calibri" w:cs="Calibri"/>
                      <w:color w:val="0000FF"/>
                      <w:sz w:val="22"/>
                      <w:szCs w:val="22"/>
                    </w:rPr>
                    <w:t xml:space="preserve">He is mourning the death of his puppy – also by his own hand – when Curley’s wife enters the barn. </w:t>
                  </w:r>
                </w:p>
                <w:p w:rsidR="00CF696C" w:rsidRPr="0024166F" w:rsidRDefault="00CF696C" w:rsidP="00BA675E">
                  <w:pPr>
                    <w:widowControl w:val="0"/>
                    <w:autoSpaceDE w:val="0"/>
                    <w:autoSpaceDN w:val="0"/>
                    <w:adjustRightInd w:val="0"/>
                    <w:spacing w:after="300"/>
                    <w:rPr>
                      <w:rFonts w:ascii="Calibri" w:hAnsi="Calibri" w:cs="Calibri"/>
                      <w:color w:val="0000FF"/>
                      <w:sz w:val="22"/>
                      <w:szCs w:val="22"/>
                    </w:rPr>
                  </w:pPr>
                  <w:r w:rsidRPr="0024166F">
                    <w:rPr>
                      <w:rFonts w:ascii="Calibri" w:hAnsi="Calibri" w:cs="Calibri"/>
                      <w:color w:val="0000FF"/>
                      <w:sz w:val="22"/>
                      <w:szCs w:val="22"/>
                    </w:rPr>
                    <w:t>She tries to comfort him and allows him to stroke her hair, which leads to him being overcome with the pleasure of the experience. </w:t>
                  </w:r>
                </w:p>
                <w:p w:rsidR="00CF696C" w:rsidRPr="0024166F" w:rsidRDefault="00CF696C" w:rsidP="00BA675E">
                  <w:pPr>
                    <w:rPr>
                      <w:rFonts w:ascii="Calibri" w:hAnsi="Calibri" w:cs="Calibri"/>
                      <w:color w:val="0000FF"/>
                      <w:sz w:val="22"/>
                      <w:szCs w:val="22"/>
                    </w:rPr>
                  </w:pPr>
                  <w:r w:rsidRPr="0024166F">
                    <w:rPr>
                      <w:rFonts w:ascii="Calibri" w:hAnsi="Calibri" w:cs="Calibri"/>
                      <w:color w:val="0000FF"/>
                      <w:sz w:val="22"/>
                      <w:szCs w:val="22"/>
                    </w:rPr>
                    <w:t xml:space="preserve"> We have seen the inevitability of the scenario with Lennie’s strength and Curley’s wife’s desire for affection and attention. </w:t>
                  </w:r>
                </w:p>
                <w:p w:rsidR="00CF696C" w:rsidRPr="0024166F" w:rsidRDefault="00CF696C" w:rsidP="00BA675E">
                  <w:pPr>
                    <w:rPr>
                      <w:rFonts w:ascii="Calibri" w:hAnsi="Calibri" w:cs="Calibri"/>
                      <w:color w:val="0000FF"/>
                      <w:sz w:val="22"/>
                      <w:szCs w:val="22"/>
                    </w:rPr>
                  </w:pPr>
                  <w:r w:rsidRPr="0024166F">
                    <w:rPr>
                      <w:rFonts w:ascii="Calibri" w:hAnsi="Calibri" w:cs="Calibri"/>
                      <w:color w:val="0000FF"/>
                      <w:sz w:val="22"/>
                      <w:szCs w:val="22"/>
                    </w:rPr>
                    <w:t xml:space="preserve">He snaps her neck when attempting to silence her. </w:t>
                  </w:r>
                </w:p>
                <w:p w:rsidR="00CF696C" w:rsidRPr="0024166F" w:rsidRDefault="00CF696C" w:rsidP="00BA675E">
                  <w:pPr>
                    <w:rPr>
                      <w:rFonts w:ascii="Calibri" w:hAnsi="Calibri" w:cs="Calibri"/>
                      <w:color w:val="0000FF"/>
                      <w:sz w:val="22"/>
                      <w:szCs w:val="22"/>
                    </w:rPr>
                  </w:pPr>
                  <w:r w:rsidRPr="0024166F">
                    <w:rPr>
                      <w:rFonts w:ascii="Calibri" w:hAnsi="Calibri" w:cs="Calibri"/>
                      <w:color w:val="0000FF"/>
                      <w:sz w:val="22"/>
                      <w:szCs w:val="22"/>
                    </w:rPr>
                    <w:t>She ‘flops like a fish’ in his arms, bitterly reminiscent of Lennie’s actions earlier in the novel when he crushes Curley's hand in a moment of panic.</w:t>
                  </w:r>
                </w:p>
              </w:txbxContent>
            </v:textbox>
            <w10:wrap type="through" anchorx="page" anchory="page"/>
          </v:shape>
        </w:pict>
      </w:r>
      <w:r>
        <w:rPr>
          <w:noProof/>
          <w:lang w:val="en-GB" w:eastAsia="en-GB"/>
        </w:rPr>
        <w:pict>
          <v:shape id="Text Box 9" o:spid="_x0000_s1035" type="#_x0000_t202" style="position:absolute;margin-left:0;margin-top:252pt;width:3in;height:27.2pt;z-index:251661312;visibility:visible;mso-position-horizontal-relative:page;mso-position-vertical-relative:page" wrapcoords="0 0 21600 0 21600 21600 0 21600 0 0" filled="f" stroked="f">
            <v:textbox>
              <w:txbxContent>
                <w:p w:rsidR="00CF696C" w:rsidRPr="0076576C" w:rsidRDefault="00CF696C">
                  <w:pPr>
                    <w:rPr>
                      <w:rFonts w:ascii="Rockwell Extra Bold" w:hAnsi="Rockwell Extra Bold" w:cs="Rockwell Extra Bold"/>
                      <w:color w:val="0000FF"/>
                      <w:sz w:val="32"/>
                      <w:szCs w:val="32"/>
                    </w:rPr>
                  </w:pPr>
                  <w:r w:rsidRPr="0076576C">
                    <w:rPr>
                      <w:rFonts w:ascii="Rockwell Extra Bold" w:hAnsi="Rockwell Extra Bold" w:cs="Rockwell Extra Bold"/>
                      <w:color w:val="0000FF"/>
                      <w:sz w:val="32"/>
                      <w:szCs w:val="32"/>
                    </w:rPr>
                    <w:t>Curley’s wife death</w:t>
                  </w:r>
                </w:p>
              </w:txbxContent>
            </v:textbox>
            <w10:wrap type="through" anchorx="page" anchory="page"/>
          </v:shape>
        </w:pict>
      </w:r>
      <w:r>
        <w:rPr>
          <w:sz w:val="52"/>
          <w:szCs w:val="52"/>
        </w:rPr>
        <w:t xml:space="preserve">   </w:t>
      </w:r>
      <w:r w:rsidRPr="0024166F">
        <w:rPr>
          <w:sz w:val="52"/>
          <w:szCs w:val="52"/>
        </w:rPr>
        <w:t>WIFE</w:t>
      </w:r>
    </w:p>
    <w:sectPr w:rsidR="00CF696C" w:rsidRPr="0024166F" w:rsidSect="00AC7B1E">
      <w:pgSz w:w="11906" w:h="16838"/>
      <w:pgMar w:top="1080" w:right="720" w:bottom="10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96C" w:rsidRDefault="00CF696C">
      <w:pPr>
        <w:rPr>
          <w:rFonts w:cs="Times New Roman"/>
        </w:rPr>
      </w:pPr>
      <w:r>
        <w:rPr>
          <w:rFonts w:cs="Times New Roman"/>
        </w:rPr>
        <w:separator/>
      </w:r>
    </w:p>
  </w:endnote>
  <w:endnote w:type="continuationSeparator" w:id="1">
    <w:p w:rsidR="00CF696C" w:rsidRDefault="00CF69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panose1 w:val="00000000000000000000"/>
    <w:charset w:val="00"/>
    <w:family w:val="auto"/>
    <w:notTrueType/>
    <w:pitch w:val="variable"/>
    <w:sig w:usb0="00000003" w:usb1="00000000" w:usb2="00000000" w:usb3="00000000" w:csb0="00000001" w:csb1="00000000"/>
  </w:font>
  <w:font w:name="MS P????">
    <w:panose1 w:val="00000000000000000000"/>
    <w:charset w:val="80"/>
    <w:family w:val="auto"/>
    <w:notTrueType/>
    <w:pitch w:val="variable"/>
    <w:sig w:usb0="00000001" w:usb1="08070000" w:usb2="00000010" w:usb3="00000000" w:csb0="00020000" w:csb1="00000000"/>
  </w:font>
  <w:font w:name="Rockwell Extra Bold">
    <w:panose1 w:val="02060903040505020403"/>
    <w:charset w:val="00"/>
    <w:family w:val="roman"/>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venir Light">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96C" w:rsidRDefault="00CF696C">
      <w:pPr>
        <w:rPr>
          <w:rFonts w:cs="Times New Roman"/>
        </w:rPr>
      </w:pPr>
      <w:r>
        <w:rPr>
          <w:rFonts w:cs="Times New Roman"/>
        </w:rPr>
        <w:separator/>
      </w:r>
    </w:p>
  </w:footnote>
  <w:footnote w:type="continuationSeparator" w:id="1">
    <w:p w:rsidR="00CF696C" w:rsidRDefault="00CF696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14E42A"/>
    <w:lvl w:ilvl="0">
      <w:start w:val="1"/>
      <w:numFmt w:val="bullet"/>
      <w:pStyle w:val="Title"/>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681D5C90"/>
    <w:multiLevelType w:val="hybridMultilevel"/>
    <w:tmpl w:val="91F4AA1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penInPublishingView" w:val="0"/>
    <w:docVar w:name="ShowDynamicGuides" w:val="1"/>
    <w:docVar w:name="ShowMarginGuides" w:val="1"/>
    <w:docVar w:name="ShowOutlines" w:val="0"/>
    <w:docVar w:name="ShowStaticGuides" w:val="0"/>
  </w:docVars>
  <w:rsids>
    <w:rsidRoot w:val="007D28B3"/>
    <w:rsid w:val="001446A2"/>
    <w:rsid w:val="001E78FF"/>
    <w:rsid w:val="0024166F"/>
    <w:rsid w:val="0028157A"/>
    <w:rsid w:val="002C45C3"/>
    <w:rsid w:val="003224EA"/>
    <w:rsid w:val="00356BB8"/>
    <w:rsid w:val="0036204A"/>
    <w:rsid w:val="00376CF2"/>
    <w:rsid w:val="003C762C"/>
    <w:rsid w:val="003F4489"/>
    <w:rsid w:val="00545C60"/>
    <w:rsid w:val="00577C8A"/>
    <w:rsid w:val="0058242A"/>
    <w:rsid w:val="00696D1C"/>
    <w:rsid w:val="0074023F"/>
    <w:rsid w:val="0076576C"/>
    <w:rsid w:val="007B5360"/>
    <w:rsid w:val="007D28B3"/>
    <w:rsid w:val="008464DD"/>
    <w:rsid w:val="008A4F76"/>
    <w:rsid w:val="008D2A07"/>
    <w:rsid w:val="008F587D"/>
    <w:rsid w:val="00900B17"/>
    <w:rsid w:val="00930228"/>
    <w:rsid w:val="00AA51B2"/>
    <w:rsid w:val="00AC7B1E"/>
    <w:rsid w:val="00BA675E"/>
    <w:rsid w:val="00BD72B2"/>
    <w:rsid w:val="00C01B24"/>
    <w:rsid w:val="00CE32F5"/>
    <w:rsid w:val="00CE40B4"/>
    <w:rsid w:val="00CF696C"/>
    <w:rsid w:val="00DA3D7F"/>
    <w:rsid w:val="00DD51E0"/>
    <w:rsid w:val="00E64404"/>
    <w:rsid w:val="00E85CC3"/>
    <w:rsid w:val="00EE4817"/>
    <w:rsid w:val="00FD71CD"/>
    <w:rsid w:val="00FF44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s Gothic MT" w:eastAsia="MS P????" w:hAnsi="News Gothic MT"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A"/>
    <w:rPr>
      <w:rFonts w:cs="News Gothic MT"/>
      <w:sz w:val="24"/>
      <w:szCs w:val="24"/>
      <w:lang w:val="en-US" w:eastAsia="en-US"/>
    </w:rPr>
  </w:style>
  <w:style w:type="paragraph" w:styleId="Heading1">
    <w:name w:val="heading 1"/>
    <w:basedOn w:val="Normal"/>
    <w:link w:val="Heading1Char"/>
    <w:uiPriority w:val="99"/>
    <w:qFormat/>
    <w:pPr>
      <w:spacing w:line="360" w:lineRule="auto"/>
      <w:jc w:val="center"/>
      <w:outlineLvl w:val="0"/>
    </w:pPr>
    <w:rPr>
      <w:color w:val="FFFFFF"/>
      <w:sz w:val="26"/>
      <w:szCs w:val="26"/>
    </w:rPr>
  </w:style>
  <w:style w:type="paragraph" w:styleId="Heading2">
    <w:name w:val="heading 2"/>
    <w:basedOn w:val="Normal"/>
    <w:link w:val="Heading2Char"/>
    <w:uiPriority w:val="99"/>
    <w:qFormat/>
    <w:pPr>
      <w:jc w:val="center"/>
      <w:outlineLvl w:val="1"/>
    </w:pPr>
    <w:rPr>
      <w:color w:val="FFFFFF"/>
      <w:sz w:val="22"/>
      <w:szCs w:val="22"/>
    </w:rPr>
  </w:style>
  <w:style w:type="paragraph" w:styleId="Heading3">
    <w:name w:val="heading 3"/>
    <w:basedOn w:val="Normal"/>
    <w:link w:val="Heading3Char"/>
    <w:uiPriority w:val="99"/>
    <w:qFormat/>
    <w:pPr>
      <w:jc w:val="center"/>
      <w:outlineLvl w:val="2"/>
    </w:pPr>
    <w:rPr>
      <w:rFonts w:ascii="Rockwell Extra Bold" w:eastAsia="?????? Pro W3" w:hAnsi="Rockwell Extra Bold" w:cs="Rockwell Extra Bold"/>
      <w:smallCaps/>
      <w:color w:val="1BB35D"/>
      <w:spacing w:val="20"/>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News Gothic MT" w:eastAsia="MS P????" w:hAnsi="News Gothic MT" w:cs="News Gothic MT"/>
      <w:color w:val="FFFFFF"/>
      <w:sz w:val="32"/>
      <w:szCs w:val="32"/>
    </w:rPr>
  </w:style>
  <w:style w:type="character" w:customStyle="1" w:styleId="Heading2Char">
    <w:name w:val="Heading 2 Char"/>
    <w:basedOn w:val="DefaultParagraphFont"/>
    <w:link w:val="Heading2"/>
    <w:uiPriority w:val="99"/>
    <w:locked/>
    <w:rPr>
      <w:rFonts w:ascii="News Gothic MT" w:eastAsia="MS P????" w:hAnsi="News Gothic MT" w:cs="News Gothic MT"/>
      <w:color w:val="FFFFFF"/>
      <w:sz w:val="26"/>
      <w:szCs w:val="26"/>
    </w:rPr>
  </w:style>
  <w:style w:type="character" w:customStyle="1" w:styleId="Heading3Char">
    <w:name w:val="Heading 3 Char"/>
    <w:basedOn w:val="DefaultParagraphFont"/>
    <w:link w:val="Heading3"/>
    <w:uiPriority w:val="99"/>
    <w:semiHidden/>
    <w:locked/>
    <w:rPr>
      <w:rFonts w:ascii="Rockwell Extra Bold" w:eastAsia="?????? Pro W3" w:hAnsi="Rockwell Extra Bold" w:cs="Rockwell Extra Bold"/>
      <w:smallCaps/>
      <w:color w:val="1BB35D"/>
      <w:spacing w:val="20"/>
      <w:sz w:val="40"/>
      <w:szCs w:val="40"/>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pPr>
      <w:jc w:val="center"/>
    </w:pPr>
    <w:rPr>
      <w:color w:val="441700"/>
      <w:sz w:val="18"/>
      <w:szCs w:val="18"/>
    </w:rPr>
  </w:style>
  <w:style w:type="character" w:customStyle="1" w:styleId="FooterChar">
    <w:name w:val="Footer Char"/>
    <w:basedOn w:val="DefaultParagraphFont"/>
    <w:link w:val="Footer"/>
    <w:uiPriority w:val="99"/>
    <w:semiHidden/>
    <w:locked/>
    <w:rPr>
      <w:color w:val="441700"/>
      <w:sz w:val="18"/>
      <w:szCs w:val="18"/>
    </w:rPr>
  </w:style>
  <w:style w:type="paragraph" w:styleId="Title">
    <w:name w:val="Title"/>
    <w:basedOn w:val="Normal"/>
    <w:link w:val="TitleChar"/>
    <w:uiPriority w:val="99"/>
    <w:qFormat/>
    <w:pPr>
      <w:spacing w:line="1200" w:lineRule="exact"/>
      <w:jc w:val="center"/>
    </w:pPr>
    <w:rPr>
      <w:rFonts w:ascii="Rockwell Extra Bold" w:eastAsia="?????? Pro W3" w:hAnsi="Rockwell Extra Bold" w:cs="Rockwell Extra Bold"/>
      <w:smallCaps/>
      <w:color w:val="001645"/>
      <w:kern w:val="26"/>
      <w:sz w:val="132"/>
      <w:szCs w:val="132"/>
    </w:rPr>
  </w:style>
  <w:style w:type="character" w:customStyle="1" w:styleId="TitleChar">
    <w:name w:val="Title Char"/>
    <w:basedOn w:val="DefaultParagraphFont"/>
    <w:link w:val="Title"/>
    <w:uiPriority w:val="99"/>
    <w:locked/>
    <w:rPr>
      <w:rFonts w:ascii="Rockwell Extra Bold" w:eastAsia="?????? Pro W3" w:hAnsi="Rockwell Extra Bold" w:cs="Rockwell Extra Bold"/>
      <w:smallCaps/>
      <w:color w:val="001645"/>
      <w:kern w:val="26"/>
      <w:sz w:val="52"/>
      <w:szCs w:val="52"/>
    </w:rPr>
  </w:style>
  <w:style w:type="paragraph" w:styleId="Subtitle">
    <w:name w:val="Subtitle"/>
    <w:basedOn w:val="Normal"/>
    <w:link w:val="SubtitleChar"/>
    <w:uiPriority w:val="99"/>
    <w:qFormat/>
    <w:pPr>
      <w:numPr>
        <w:ilvl w:val="1"/>
      </w:numPr>
      <w:jc w:val="center"/>
    </w:pPr>
    <w:rPr>
      <w:caps/>
      <w:color w:val="00676D"/>
      <w:spacing w:val="20"/>
      <w:sz w:val="56"/>
      <w:szCs w:val="56"/>
    </w:rPr>
  </w:style>
  <w:style w:type="character" w:customStyle="1" w:styleId="SubtitleChar">
    <w:name w:val="Subtitle Char"/>
    <w:basedOn w:val="DefaultParagraphFont"/>
    <w:link w:val="Subtitle"/>
    <w:uiPriority w:val="99"/>
    <w:locked/>
    <w:rPr>
      <w:rFonts w:ascii="News Gothic MT" w:eastAsia="MS P????" w:hAnsi="News Gothic MT" w:cs="News Gothic MT"/>
      <w:caps/>
      <w:color w:val="00676D"/>
      <w:spacing w:val="20"/>
      <w:sz w:val="56"/>
      <w:szCs w:val="56"/>
    </w:rPr>
  </w:style>
  <w:style w:type="paragraph" w:styleId="Date">
    <w:name w:val="Date"/>
    <w:basedOn w:val="Normal"/>
    <w:link w:val="DateChar"/>
    <w:uiPriority w:val="99"/>
    <w:semiHidden/>
    <w:pPr>
      <w:jc w:val="center"/>
    </w:pPr>
    <w:rPr>
      <w:rFonts w:ascii="Rockwell Extra Bold" w:eastAsia="?????? Pro W3" w:hAnsi="Rockwell Extra Bold" w:cs="Rockwell Extra Bold"/>
      <w:color w:val="FFFFFF"/>
      <w:spacing w:val="20"/>
      <w:sz w:val="76"/>
      <w:szCs w:val="76"/>
    </w:rPr>
  </w:style>
  <w:style w:type="character" w:customStyle="1" w:styleId="DateChar">
    <w:name w:val="Date Char"/>
    <w:basedOn w:val="DefaultParagraphFont"/>
    <w:link w:val="Date"/>
    <w:uiPriority w:val="99"/>
    <w:semiHidden/>
    <w:locked/>
    <w:rPr>
      <w:rFonts w:ascii="Rockwell Extra Bold" w:eastAsia="?????? Pro W3" w:hAnsi="Rockwell Extra Bold" w:cs="Rockwell Extra Bold"/>
      <w:color w:val="FFFFFF"/>
      <w:spacing w:val="20"/>
      <w:sz w:val="76"/>
      <w:szCs w:val="76"/>
    </w:rPr>
  </w:style>
  <w:style w:type="paragraph" w:customStyle="1" w:styleId="Exclamation">
    <w:name w:val="Exclamation"/>
    <w:basedOn w:val="Normal"/>
    <w:uiPriority w:val="99"/>
    <w:pPr>
      <w:spacing w:line="4400" w:lineRule="exact"/>
      <w:jc w:val="center"/>
    </w:pPr>
    <w:rPr>
      <w:rFonts w:ascii="Rockwell" w:eastAsia="?????? Pro W3" w:hAnsi="Rockwell" w:cs="Rockwell"/>
      <w:b/>
      <w:bCs/>
      <w:color w:val="FFFFFF"/>
      <w:sz w:val="492"/>
      <w:szCs w:val="49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Words>
  <Characters>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dc:title>
  <dc:subject/>
  <dc:creator>Robyn Dadswell</dc:creator>
  <cp:keywords/>
  <dc:description/>
  <cp:lastModifiedBy>Wingate School</cp:lastModifiedBy>
  <cp:revision>2</cp:revision>
  <dcterms:created xsi:type="dcterms:W3CDTF">2014-11-14T06:06:00Z</dcterms:created>
  <dcterms:modified xsi:type="dcterms:W3CDTF">2014-11-14T06:06:00Z</dcterms:modified>
</cp:coreProperties>
</file>